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00" w:lineRule="auto"/>
        <w:ind w:left="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PIANO NAZIONALE DI RIPRESA E RESILIENZA – MISSIONE 4: ISTRUZIONE E RICERCA – COMPONENTE 1 - Potenziamento dell’offerta dei servizi di istruzione: dagli asili nido alle Università.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 (D.M. 2 febbraio 2024, n. 19)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CUP: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G54D21000870006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PROGETTO: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M4C1I1.4-2024-1322-P-54166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TITOLO PROGETTO: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TUTTI AVANTI IN MODO ALTERNATIVO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AVVISO DI SELEZIONE INTERNO PER IL CONFERIMENTO DI INCARICHI INDIVIDUALI AVENTI AD OGGETTO I PERCORSI 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Percorsi di mentoring e orientamento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Percorsi di potenziamento delle competenze di base, di motivazione e accompagnamento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Percorsi formativi e laboratoriali co-curriculari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2003" w:right="1753" w:firstLine="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ALLEGATO “A”</w:t>
      </w:r>
    </w:p>
    <w:p w:rsidR="00000000" w:rsidDel="00000000" w:rsidP="00000000" w:rsidRDefault="00000000" w:rsidRPr="00000000" w14:paraId="0000000D">
      <w:pPr>
        <w:spacing w:line="276" w:lineRule="auto"/>
        <w:ind w:left="2003" w:right="200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DOMANDA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1"/>
          <w:tab w:val="left" w:leader="none" w:pos="3147"/>
          <w:tab w:val="left" w:leader="none" w:pos="8233"/>
          <w:tab w:val="left" w:leader="none" w:pos="8769"/>
          <w:tab w:val="left" w:leader="none" w:pos="9950"/>
        </w:tabs>
        <w:spacing w:after="0" w:before="0" w:line="276" w:lineRule="auto"/>
        <w:ind w:left="0" w:right="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________________________________________ nato/a a_______________________________ il ________________ , residente a __________________________________________ , Provincia di ____________ , Via/Piazza ________________________________ n. _______ , Codice Fiscale _______________________________,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6"/>
          <w:tab w:val="left" w:leader="none" w:pos="8781"/>
        </w:tabs>
        <w:spacing w:after="0" w:before="0" w:line="276" w:lineRule="auto"/>
        <w:ind w:left="0" w:right="55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(selezionare le voci con segno di spunta e completare rigo se necessario)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5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personale interno all’Istituzione scolastica;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55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55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 di concorso 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55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Docente a tempo indeterminato / determinato con contratto fino a 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 e l’applicazione di ogni altra sanzione prevista dalla legge, nella predetta qualità, ai sensi e per gli effetti di cui agli artt. 46 e 47 del d.P.R. n. 445 del 28 dicembre 2000;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3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0" w:hanging="4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Dichiara, sotto la propria responsabilità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74" w:right="0" w:hanging="28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residenza: 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74" w:right="0" w:hanging="28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posta elettronica ordinaria: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74" w:right="0" w:hanging="28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posta elettronica certificata (PEC):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74" w:right="0" w:hanging="28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numero di telefono: 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55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55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dell’informativa sul Trattamento dei dati personali di cui all’art. 11 dell’Avviso;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0" w:hanging="4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 di essere ammesso/a a partecipare alla procedura in oggetto per i seguenti incarichi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PERCORSI DI MENTORING E ORIENTAMENTO</w:t>
      </w: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1020"/>
        <w:gridCol w:w="1185"/>
        <w:gridCol w:w="1110"/>
        <w:gridCol w:w="2940"/>
        <w:gridCol w:w="2940"/>
        <w:tblGridChange w:id="0">
          <w:tblGrid>
            <w:gridCol w:w="450"/>
            <w:gridCol w:w="1020"/>
            <w:gridCol w:w="1185"/>
            <w:gridCol w:w="1110"/>
            <w:gridCol w:w="2940"/>
            <w:gridCol w:w="2940"/>
          </w:tblGrid>
        </w:tblGridChange>
      </w:tblGrid>
      <w:tr>
        <w:trPr>
          <w:cantSplit w:val="0"/>
          <w:trHeight w:val="528.955078125" w:hRule="atLeast"/>
          <w:tblHeader w:val="1"/>
        </w:trPr>
        <w:tc>
          <w:tcPr>
            <w:gridSpan w:val="6"/>
            <w:shd w:fill="f1f3f4" w:val="clear"/>
          </w:tcPr>
          <w:p w:rsidR="00000000" w:rsidDel="00000000" w:rsidP="00000000" w:rsidRDefault="00000000" w:rsidRPr="00000000" w14:paraId="00000028">
            <w:pPr>
              <w:pStyle w:val="Heading2"/>
              <w:widowControl w:val="1"/>
              <w:tabs>
                <w:tab w:val="left" w:leader="none" w:pos="520"/>
              </w:tabs>
              <w:spacing w:after="120" w:before="120" w:line="276" w:lineRule="auto"/>
              <w:jc w:val="center"/>
              <w:rPr>
                <w:vertAlign w:val="baseline"/>
              </w:rPr>
            </w:pPr>
            <w:bookmarkStart w:colFirst="0" w:colLast="0" w:name="_heading=h.bttnn43pslqm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.9550781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numPr>
                <w:ilvl w:val="0"/>
                <w:numId w:val="4"/>
              </w:numPr>
              <w:tabs>
                <w:tab w:val="left" w:leader="none" w:pos="520"/>
              </w:tabs>
              <w:spacing w:line="276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Incarico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Figure richieste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Ore per percorso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Nr destinatari per percorso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Destinatari dei percorsi formativi</w:t>
            </w:r>
          </w:p>
        </w:tc>
      </w:tr>
      <w:tr>
        <w:trPr>
          <w:cantSplit w:val="0"/>
          <w:trHeight w:val="528.95507812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Mentor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 Primaria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 Secondaria di I grado</w:t>
            </w:r>
          </w:p>
        </w:tc>
      </w:tr>
    </w:tbl>
    <w:p w:rsidR="00000000" w:rsidDel="00000000" w:rsidP="00000000" w:rsidRDefault="00000000" w:rsidRPr="00000000" w14:paraId="0000003C">
      <w:pPr>
        <w:spacing w:line="276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PERCORSI di POTENZIAMENTO DELLE COMPETENZE DI BASE, DI MOTIVAZIONE E ACCOMPAGNAMENTO</w:t>
      </w:r>
    </w:p>
    <w:sdt>
      <w:sdtPr>
        <w:lock w:val="contentLocked"/>
        <w:tag w:val="goog_rdk_0"/>
      </w:sdtPr>
      <w:sdtContent>
        <w:tbl>
          <w:tblPr>
            <w:tblStyle w:val="Table2"/>
            <w:tblW w:w="9645.0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50"/>
            <w:gridCol w:w="1020"/>
            <w:gridCol w:w="1185"/>
            <w:gridCol w:w="1110"/>
            <w:gridCol w:w="2940"/>
            <w:gridCol w:w="2940"/>
            <w:tblGridChange w:id="0">
              <w:tblGrid>
                <w:gridCol w:w="450"/>
                <w:gridCol w:w="1020"/>
                <w:gridCol w:w="1185"/>
                <w:gridCol w:w="1110"/>
                <w:gridCol w:w="2940"/>
                <w:gridCol w:w="2940"/>
              </w:tblGrid>
            </w:tblGridChange>
          </w:tblGrid>
          <w:tr>
            <w:trPr>
              <w:cantSplit w:val="0"/>
              <w:trHeight w:val="528.955078125" w:hRule="atLeast"/>
              <w:tblHeader w:val="0"/>
            </w:trPr>
            <w:tc>
              <w:tcPr/>
              <w:p w:rsidR="00000000" w:rsidDel="00000000" w:rsidP="00000000" w:rsidRDefault="00000000" w:rsidRPr="00000000" w14:paraId="0000003E">
                <w:pPr>
                  <w:widowControl w:val="1"/>
                  <w:tabs>
                    <w:tab w:val="left" w:leader="none" w:pos="520"/>
                  </w:tabs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*</w:t>
                </w:r>
              </w:p>
            </w:tc>
            <w:tc>
              <w:tcPr/>
              <w:p w:rsidR="00000000" w:rsidDel="00000000" w:rsidP="00000000" w:rsidRDefault="00000000" w:rsidRPr="00000000" w14:paraId="0000003F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Incarico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0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Figure richieste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1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Ore per percorso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2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Nr destinatari per percorso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3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Destinatari dei percorsi formativi</w:t>
                </w:r>
              </w:p>
            </w:tc>
          </w:tr>
          <w:tr>
            <w:trPr>
              <w:cantSplit w:val="0"/>
              <w:trHeight w:val="528.955078125" w:hRule="atLeast"/>
              <w:tblHeader w:val="0"/>
            </w:trPr>
            <w:tc>
              <w:tcPr/>
              <w:p w:rsidR="00000000" w:rsidDel="00000000" w:rsidP="00000000" w:rsidRDefault="00000000" w:rsidRPr="00000000" w14:paraId="00000044">
                <w:pPr>
                  <w:widowControl w:val="1"/>
                  <w:tabs>
                    <w:tab w:val="left" w:leader="none" w:pos="520"/>
                  </w:tabs>
                  <w:spacing w:after="0" w:before="0" w:line="240" w:lineRule="auto"/>
                  <w:ind w:left="0" w:firstLine="0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45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Esperto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6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28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7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20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8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3 (minimo)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49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Scuola Primaria </w:t>
                </w:r>
              </w:p>
              <w:p w:rsidR="00000000" w:rsidDel="00000000" w:rsidP="00000000" w:rsidRDefault="00000000" w:rsidRPr="00000000" w14:paraId="0000004A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Scuola Secondaria di I grado</w:t>
                </w:r>
              </w:p>
            </w:tc>
          </w:tr>
        </w:tbl>
      </w:sdtContent>
    </w:sdt>
    <w:p w:rsidR="00000000" w:rsidDel="00000000" w:rsidP="00000000" w:rsidRDefault="00000000" w:rsidRPr="00000000" w14:paraId="0000004B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PERCORSI FORMATIVI E LABORATORIALI CO-CURRICULARI</w:t>
      </w:r>
    </w:p>
    <w:sdt>
      <w:sdtPr>
        <w:lock w:val="contentLocked"/>
        <w:tag w:val="goog_rdk_1"/>
      </w:sdtPr>
      <w:sdtContent>
        <w:tbl>
          <w:tblPr>
            <w:tblStyle w:val="Table3"/>
            <w:tblW w:w="9645.0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50"/>
            <w:gridCol w:w="1020"/>
            <w:gridCol w:w="1185"/>
            <w:gridCol w:w="1110"/>
            <w:gridCol w:w="2940"/>
            <w:gridCol w:w="2940"/>
            <w:tblGridChange w:id="0">
              <w:tblGrid>
                <w:gridCol w:w="450"/>
                <w:gridCol w:w="1020"/>
                <w:gridCol w:w="1185"/>
                <w:gridCol w:w="1110"/>
                <w:gridCol w:w="2940"/>
                <w:gridCol w:w="2940"/>
              </w:tblGrid>
            </w:tblGridChange>
          </w:tblGrid>
          <w:tr>
            <w:trPr>
              <w:cantSplit w:val="0"/>
              <w:trHeight w:val="528.955078125" w:hRule="atLeast"/>
              <w:tblHeader w:val="0"/>
            </w:trPr>
            <w:tc>
              <w:tcPr/>
              <w:p w:rsidR="00000000" w:rsidDel="00000000" w:rsidP="00000000" w:rsidRDefault="00000000" w:rsidRPr="00000000" w14:paraId="0000004D">
                <w:pPr>
                  <w:widowControl w:val="1"/>
                  <w:tabs>
                    <w:tab w:val="left" w:leader="none" w:pos="520"/>
                  </w:tabs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*</w:t>
                </w:r>
              </w:p>
              <w:p w:rsidR="00000000" w:rsidDel="00000000" w:rsidP="00000000" w:rsidRDefault="00000000" w:rsidRPr="00000000" w14:paraId="0000004E">
                <w:pPr>
                  <w:widowControl w:val="1"/>
                  <w:numPr>
                    <w:ilvl w:val="0"/>
                    <w:numId w:val="4"/>
                  </w:numPr>
                  <w:tabs>
                    <w:tab w:val="left" w:leader="none" w:pos="520"/>
                  </w:tabs>
                  <w:spacing w:line="276" w:lineRule="auto"/>
                  <w:ind w:left="720" w:hanging="360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🔲</w:t>
                </w:r>
              </w:p>
            </w:tc>
            <w:tc>
              <w:tcPr/>
              <w:p w:rsidR="00000000" w:rsidDel="00000000" w:rsidP="00000000" w:rsidRDefault="00000000" w:rsidRPr="00000000" w14:paraId="0000004F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Incarico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50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Figure richieste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51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Ore per percorso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52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Nr destinatari per percorso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53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0"/>
                    <w:szCs w:val="20"/>
                    <w:rtl w:val="0"/>
                  </w:rPr>
                  <w:t xml:space="preserve">Destinatari dei percorsi formativi</w:t>
                </w:r>
              </w:p>
            </w:tc>
          </w:tr>
          <w:tr>
            <w:trPr>
              <w:cantSplit w:val="0"/>
              <w:trHeight w:val="528.955078125" w:hRule="atLeast"/>
              <w:tblHeader w:val="0"/>
            </w:trPr>
            <w:tc>
              <w:tcPr/>
              <w:p w:rsidR="00000000" w:rsidDel="00000000" w:rsidP="00000000" w:rsidRDefault="00000000" w:rsidRPr="00000000" w14:paraId="00000054">
                <w:pPr>
                  <w:widowControl w:val="1"/>
                  <w:tabs>
                    <w:tab w:val="left" w:leader="none" w:pos="520"/>
                  </w:tabs>
                  <w:spacing w:after="0" w:before="0" w:line="240" w:lineRule="auto"/>
                  <w:ind w:left="0" w:firstLine="0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5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Esperto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56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1 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57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20</w:t>
                </w:r>
              </w:p>
            </w:tc>
            <w:tc>
              <w:tcPr>
                <w:vMerge w:val="restart"/>
                <w:shd w:fill="auto" w:val="clear"/>
                <w:vAlign w:val="center"/>
              </w:tcPr>
              <w:p w:rsidR="00000000" w:rsidDel="00000000" w:rsidP="00000000" w:rsidRDefault="00000000" w:rsidRPr="00000000" w14:paraId="00000058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9 (minimo)</w:t>
                </w:r>
              </w:p>
            </w:tc>
            <w:tc>
              <w:tcPr>
                <w:vMerge w:val="restart"/>
                <w:shd w:fill="auto" w:val="clear"/>
                <w:vAlign w:val="center"/>
              </w:tcPr>
              <w:p w:rsidR="00000000" w:rsidDel="00000000" w:rsidP="00000000" w:rsidRDefault="00000000" w:rsidRPr="00000000" w14:paraId="00000059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Scuola Primaria</w:t>
                </w:r>
              </w:p>
              <w:p w:rsidR="00000000" w:rsidDel="00000000" w:rsidP="00000000" w:rsidRDefault="00000000" w:rsidRPr="00000000" w14:paraId="0000005A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Scuola Secondaria di I grado</w:t>
                </w:r>
              </w:p>
            </w:tc>
          </w:tr>
          <w:tr>
            <w:trPr>
              <w:cantSplit w:val="0"/>
              <w:trHeight w:val="528.955078125" w:hRule="atLeast"/>
              <w:tblHeader w:val="0"/>
            </w:trPr>
            <w:tc>
              <w:tcPr/>
              <w:p w:rsidR="00000000" w:rsidDel="00000000" w:rsidP="00000000" w:rsidRDefault="00000000" w:rsidRPr="00000000" w14:paraId="0000005B">
                <w:pPr>
                  <w:widowControl w:val="1"/>
                  <w:tabs>
                    <w:tab w:val="left" w:leader="none" w:pos="520"/>
                  </w:tabs>
                  <w:spacing w:after="0" w:before="0" w:line="240" w:lineRule="auto"/>
                  <w:ind w:left="0" w:firstLine="0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C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Tutor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5D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1 </w:t>
                </w:r>
              </w:p>
            </w:tc>
            <w:tc>
              <w:tcPr>
                <w:shd w:fill="auto" w:val="clear"/>
                <w:vAlign w:val="center"/>
              </w:tcPr>
              <w:p w:rsidR="00000000" w:rsidDel="00000000" w:rsidP="00000000" w:rsidRDefault="00000000" w:rsidRPr="00000000" w14:paraId="0000005E">
                <w:pPr>
                  <w:widowControl w:val="1"/>
                  <w:spacing w:line="276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20</w:t>
                </w:r>
              </w:p>
            </w:tc>
            <w:tc>
              <w:tcPr>
                <w:vMerge w:val="continue"/>
                <w:shd w:fill="auto" w:val="clear"/>
                <w:vAlign w:val="center"/>
              </w:tcPr>
              <w:p w:rsidR="00000000" w:rsidDel="00000000" w:rsidP="00000000" w:rsidRDefault="00000000" w:rsidRPr="00000000" w14:paraId="0000005F">
                <w:pPr>
                  <w:widowControl w:val="1"/>
                  <w:spacing w:after="0" w:before="0" w:line="240" w:lineRule="auto"/>
                  <w:ind w:left="0" w:firstLine="0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vAlign w:val="center"/>
              </w:tcPr>
              <w:p w:rsidR="00000000" w:rsidDel="00000000" w:rsidP="00000000" w:rsidRDefault="00000000" w:rsidRPr="00000000" w14:paraId="00000060">
                <w:pPr>
                  <w:widowControl w:val="1"/>
                  <w:spacing w:after="0" w:before="0" w:line="240" w:lineRule="auto"/>
                  <w:ind w:left="0" w:firstLine="0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1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Indicare il numero di percorsi su una o più opzioni</w:t>
      </w:r>
    </w:p>
    <w:p w:rsidR="00000000" w:rsidDel="00000000" w:rsidP="00000000" w:rsidRDefault="00000000" w:rsidRPr="00000000" w14:paraId="00000063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0" w:hanging="4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fini della partecipazione alla procedura in oggetto, il/la sottoscritto/a</w:t>
      </w:r>
    </w:p>
    <w:p w:rsidR="00000000" w:rsidDel="00000000" w:rsidP="00000000" w:rsidRDefault="00000000" w:rsidRPr="00000000" w14:paraId="00000066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DICHIARA ALTRESÌ</w:t>
      </w:r>
    </w:p>
    <w:p w:rsidR="00000000" w:rsidDel="00000000" w:rsidP="00000000" w:rsidRDefault="00000000" w:rsidRPr="00000000" w14:paraId="00000068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 possedere i requisiti di ammissione alla selezione in oggetto di cui all’art.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comma 1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yellow"/>
          <w:rtl w:val="0"/>
        </w:rPr>
        <w:t xml:space="preserve">dell’Avviso prot. n.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yellow"/>
          <w:rtl w:val="0"/>
        </w:rPr>
        <w:t xml:space="preserve">…….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yellow"/>
          <w:rtl w:val="0"/>
        </w:rPr>
        <w:t xml:space="preserve"> del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yellow"/>
          <w:rtl w:val="0"/>
        </w:rPr>
        <w:t xml:space="preserve">…………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yellow"/>
          <w:rtl w:val="0"/>
        </w:rPr>
        <w:t xml:space="preserve"> e, nello specifico, di:</w:t>
      </w:r>
    </w:p>
    <w:p w:rsidR="00000000" w:rsidDel="00000000" w:rsidP="00000000" w:rsidRDefault="00000000" w:rsidRPr="00000000" w14:paraId="0000006A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avere la cittadinanza italiana o di uno degli Stati membri dell’Unione europea;</w:t>
      </w:r>
    </w:p>
    <w:p w:rsidR="00000000" w:rsidDel="00000000" w:rsidP="00000000" w:rsidRDefault="00000000" w:rsidRPr="00000000" w14:paraId="0000006B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6C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6D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6E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6F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non essere stato/a destituito/a o dispensato/a dall’impiego presso una Pubblica Amministrazione </w:t>
      </w:r>
    </w:p>
    <w:p w:rsidR="00000000" w:rsidDel="00000000" w:rsidP="00000000" w:rsidRDefault="00000000" w:rsidRPr="00000000" w14:paraId="00000070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71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non trovarsi in situazione di incompatibilità, ai sensi di quanto previsto dal d.lgs. n. 39/2013 e dall’art. 53, del d.lgs. n. 165/2001, ovvero, nel caso in cui sussistano situazioni di incompatibilità, che le stesse sono le seguenti: _______________________________________________________________________;</w:t>
      </w:r>
    </w:p>
    <w:p w:rsidR="00000000" w:rsidDel="00000000" w:rsidP="00000000" w:rsidRDefault="00000000" w:rsidRPr="00000000" w14:paraId="00000072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non trovarsi in situazioni di conflitto di interessi, anche potenziale, ai sensi dell’art. 53, comma 14, del d.lgs. n. 165/2001, che possano interferire con l’esercizio dell’incarico</w:t>
      </w:r>
    </w:p>
    <w:p w:rsidR="00000000" w:rsidDel="00000000" w:rsidP="00000000" w:rsidRDefault="00000000" w:rsidRPr="00000000" w14:paraId="00000073">
      <w:pPr>
        <w:widowControl w:val="1"/>
        <w:numPr>
          <w:ilvl w:val="0"/>
          <w:numId w:val="6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non essere sottoposto/a a procedimenti penali che prevedano l’interdizione dai pubblici uffici o dell’interazione con minori;</w:t>
      </w:r>
    </w:p>
    <w:p w:rsidR="00000000" w:rsidDel="00000000" w:rsidP="00000000" w:rsidRDefault="00000000" w:rsidRPr="00000000" w14:paraId="00000074">
      <w:pPr>
        <w:widowControl w:val="1"/>
        <w:spacing w:line="276" w:lineRule="auto"/>
        <w:ind w:left="36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0" w:hanging="4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fini della partecipazione alla procedura in oggetto, il/la sottoscritto/a</w:t>
      </w:r>
    </w:p>
    <w:p w:rsidR="00000000" w:rsidDel="00000000" w:rsidP="00000000" w:rsidRDefault="00000000" w:rsidRPr="00000000" w14:paraId="00000076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78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Autovalutazione dei titoli (Allegato B) relativo all’incarico/agli incarichi richiesto/i;</w:t>
      </w:r>
    </w:p>
    <w:p w:rsidR="00000000" w:rsidDel="00000000" w:rsidP="00000000" w:rsidRDefault="00000000" w:rsidRPr="00000000" w14:paraId="0000007A">
      <w:pPr>
        <w:widowControl w:val="1"/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7B">
      <w:pPr>
        <w:widowControl w:val="1"/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Dichiarazione di insussistenza cause ostative per il ruolo di esperto e/o tutor (Allegato C);</w:t>
      </w:r>
    </w:p>
    <w:p w:rsidR="00000000" w:rsidDel="00000000" w:rsidP="00000000" w:rsidRDefault="00000000" w:rsidRPr="00000000" w14:paraId="0000007C">
      <w:pPr>
        <w:widowControl w:val="1"/>
        <w:numPr>
          <w:ilvl w:val="0"/>
          <w:numId w:val="2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Fotocopia documento identità.</w:t>
      </w:r>
    </w:p>
    <w:p w:rsidR="00000000" w:rsidDel="00000000" w:rsidP="00000000" w:rsidRDefault="00000000" w:rsidRPr="00000000" w14:paraId="0000007D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Luogo e data _____________________________________</w:t>
        <w:tab/>
        <w:tab/>
        <w:tab/>
        <w:tab/>
        <w:tab/>
      </w:r>
    </w:p>
    <w:p w:rsidR="00000000" w:rsidDel="00000000" w:rsidP="00000000" w:rsidRDefault="00000000" w:rsidRPr="00000000" w14:paraId="00000081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2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Firma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83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10" w:orient="portrait"/>
      <w:pgMar w:bottom="1134" w:top="1417" w:left="1134" w:right="1134" w:header="743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</w:rPr>
      <w:drawing>
        <wp:inline distB="0" distT="0" distL="0" distR="0">
          <wp:extent cx="6119820" cy="1143000"/>
          <wp:effectExtent b="0" l="0" r="0" t="0"/>
          <wp:docPr descr="Immagine che contiene testo, schermata, Carattere, logo&#10;&#10;Descrizione generata automaticamente" id="1825117826" name="image1.png"/>
          <a:graphic>
            <a:graphicData uri="http://schemas.openxmlformats.org/drawingml/2006/picture">
              <pic:pic>
                <pic:nvPicPr>
                  <pic:cNvPr descr="Immagine che contiene testo, schermata, Carattere, log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143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840" w:hanging="428"/>
      </w:pPr>
      <w:rPr>
        <w:rFonts w:ascii="Times New Roman" w:cs="Times New Roman" w:eastAsia="Times New Roman" w:hAnsi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b w:val="0"/>
      </w:rPr>
    </w:lvl>
    <w:lvl w:ilvl="2">
      <w:start w:val="0"/>
      <w:numFmt w:val="bullet"/>
      <w:lvlText w:val="•"/>
      <w:lvlJc w:val="left"/>
      <w:pPr>
        <w:ind w:left="2174" w:hanging="281"/>
      </w:pPr>
      <w:rPr/>
    </w:lvl>
    <w:lvl w:ilvl="3">
      <w:start w:val="0"/>
      <w:numFmt w:val="bullet"/>
      <w:lvlText w:val="•"/>
      <w:lvlJc w:val="left"/>
      <w:pPr>
        <w:ind w:left="3228" w:hanging="281"/>
      </w:pPr>
      <w:rPr/>
    </w:lvl>
    <w:lvl w:ilvl="4">
      <w:start w:val="0"/>
      <w:numFmt w:val="bullet"/>
      <w:lvlText w:val="•"/>
      <w:lvlJc w:val="left"/>
      <w:pPr>
        <w:ind w:left="4282" w:hanging="281.00000000000045"/>
      </w:pPr>
      <w:rPr/>
    </w:lvl>
    <w:lvl w:ilvl="5">
      <w:start w:val="0"/>
      <w:numFmt w:val="bullet"/>
      <w:lvlText w:val="•"/>
      <w:lvlJc w:val="left"/>
      <w:pPr>
        <w:ind w:left="5336" w:hanging="281"/>
      </w:pPr>
      <w:rPr/>
    </w:lvl>
    <w:lvl w:ilvl="6">
      <w:start w:val="0"/>
      <w:numFmt w:val="bullet"/>
      <w:lvlText w:val="•"/>
      <w:lvlJc w:val="left"/>
      <w:pPr>
        <w:ind w:left="6390" w:hanging="281"/>
      </w:pPr>
      <w:rPr/>
    </w:lvl>
    <w:lvl w:ilvl="7">
      <w:start w:val="0"/>
      <w:numFmt w:val="bullet"/>
      <w:lvlText w:val="•"/>
      <w:lvlJc w:val="left"/>
      <w:pPr>
        <w:ind w:left="7444" w:hanging="281"/>
      </w:pPr>
      <w:rPr/>
    </w:lvl>
    <w:lvl w:ilvl="8">
      <w:start w:val="0"/>
      <w:numFmt w:val="bullet"/>
      <w:lvlText w:val="•"/>
      <w:lvlJc w:val="left"/>
      <w:pPr>
        <w:ind w:left="8498" w:hanging="281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145" w:lineRule="auto"/>
      <w:ind w:left="3528" w:right="352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5" w:lineRule="auto"/>
      <w:ind w:left="3528" w:right="352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e" w:default="1">
    <w:name w:val="Normal"/>
    <w:uiPriority w:val="1"/>
    <w:qFormat w:val="1"/>
    <w:pPr>
      <w:widowControl w:val="0"/>
      <w:autoSpaceDE w:val="0"/>
      <w:autoSpaceDN w:val="0"/>
    </w:pPr>
    <w:rPr>
      <w:rFonts w:ascii="Arial MT" w:cs="Arial MT" w:eastAsia="Arial MT" w:hAnsi="Arial MT"/>
      <w:sz w:val="22"/>
      <w:szCs w:val="22"/>
      <w:lang w:eastAsia="en-US"/>
    </w:rPr>
  </w:style>
  <w:style w:type="paragraph" w:styleId="Titolo1">
    <w:name w:val="heading 1"/>
    <w:basedOn w:val="Normale"/>
    <w:uiPriority w:val="1"/>
    <w:qFormat w:val="1"/>
    <w:pPr>
      <w:ind w:left="230"/>
      <w:outlineLvl w:val="0"/>
    </w:pPr>
    <w:rPr>
      <w:rFonts w:ascii="Arial" w:cs="Arial" w:eastAsia="Arial" w:hAnsi="Arial"/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pPr>
      <w:widowControl w:val="0"/>
      <w:autoSpaceDE w:val="0"/>
      <w:autoSpaceDN w:val="0"/>
    </w:pPr>
    <w:rPr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</w:style>
  <w:style w:type="paragraph" w:styleId="Titolo">
    <w:name w:val="Title"/>
    <w:basedOn w:val="Normale"/>
    <w:uiPriority w:val="1"/>
    <w:qFormat w:val="1"/>
    <w:pPr>
      <w:spacing w:before="145"/>
      <w:ind w:left="3528" w:right="3528"/>
      <w:jc w:val="center"/>
    </w:pPr>
    <w:rPr>
      <w:rFonts w:ascii="Arial" w:cs="Arial" w:eastAsia="Arial" w:hAnsi="Arial"/>
      <w:b w:val="1"/>
      <w:bCs w:val="1"/>
      <w:sz w:val="28"/>
      <w:szCs w:val="2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 w:val="1"/>
    <w:pPr>
      <w:ind w:left="953" w:hanging="361"/>
    </w:pPr>
  </w:style>
  <w:style w:type="paragraph" w:styleId="TableParagraph" w:customStyle="1">
    <w:name w:val="Table Paragraph"/>
    <w:basedOn w:val="Normale"/>
    <w:uiPriority w:val="1"/>
    <w:qFormat w:val="1"/>
    <w:pPr>
      <w:ind w:left="83"/>
    </w:pPr>
  </w:style>
  <w:style w:type="paragraph" w:styleId="Intestazione">
    <w:name w:val="header"/>
    <w:basedOn w:val="Normale"/>
    <w:link w:val="IntestazioneCarattere"/>
    <w:uiPriority w:val="99"/>
    <w:unhideWhenUsed w:val="1"/>
    <w:rsid w:val="0084147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84147E"/>
    <w:rPr>
      <w:rFonts w:ascii="Arial MT" w:cs="Arial MT" w:eastAsia="Arial MT" w:hAnsi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84147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84147E"/>
    <w:rPr>
      <w:rFonts w:ascii="Arial MT" w:cs="Arial MT" w:eastAsia="Arial MT" w:hAnsi="Arial MT"/>
      <w:lang w:val="it-IT"/>
    </w:rPr>
  </w:style>
  <w:style w:type="table" w:styleId="Grigliatabella">
    <w:name w:val="Table Grid"/>
    <w:basedOn w:val="Tabellanormale"/>
    <w:uiPriority w:val="99"/>
    <w:rsid w:val="00666AF1"/>
    <w:rPr>
      <w:rFonts w:ascii="Times New Roman" w:eastAsia="Times New Roman" w:hAnsi="Times New Roman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 w:customStyle="1">
    <w:name w:val="Default"/>
    <w:rsid w:val="006121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itolo11" w:customStyle="1">
    <w:name w:val="Titolo 11"/>
    <w:basedOn w:val="Normale"/>
    <w:uiPriority w:val="1"/>
    <w:qFormat w:val="1"/>
    <w:rsid w:val="00B82C30"/>
    <w:pPr>
      <w:ind w:left="212"/>
      <w:jc w:val="both"/>
      <w:outlineLvl w:val="1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ollegamentoipertestuale">
    <w:name w:val="Hyperlink"/>
    <w:uiPriority w:val="99"/>
    <w:unhideWhenUsed w:val="1"/>
    <w:rsid w:val="00B82C30"/>
    <w:rPr>
      <w:color w:val="0000ff"/>
      <w:u w:val="single"/>
    </w:rPr>
  </w:style>
  <w:style w:type="character" w:styleId="principale" w:customStyle="1">
    <w:name w:val="principale"/>
    <w:rsid w:val="00B82C30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741C6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 w:val="1"/>
    <w:rsid w:val="00E741C6"/>
    <w:rPr>
      <w:rFonts w:ascii="Segoe UI" w:cs="Segoe UI" w:eastAsia="Arial MT" w:hAnsi="Segoe UI"/>
      <w:sz w:val="18"/>
      <w:szCs w:val="18"/>
      <w:lang w:eastAsia="en-US"/>
    </w:rPr>
  </w:style>
  <w:style w:type="paragraph" w:styleId="Articolo" w:customStyle="1">
    <w:name w:val="Articolo"/>
    <w:basedOn w:val="Normale"/>
    <w:link w:val="ArticoloCarattere"/>
    <w:qFormat w:val="1"/>
    <w:rsid w:val="00FB7EAE"/>
    <w:pPr>
      <w:widowControl w:val="1"/>
      <w:autoSpaceDE w:val="1"/>
      <w:autoSpaceDN w:val="1"/>
      <w:spacing w:after="120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link w:val="Articolo"/>
    <w:rsid w:val="00FB7EAE"/>
    <w:rPr>
      <w:rFonts w:cs="Calibri" w:eastAsia="Times New Roman"/>
      <w:b w:val="1"/>
      <w:bCs w:val="1"/>
      <w:sz w:val="22"/>
      <w:szCs w:val="22"/>
    </w:r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 w:val="1"/>
    <w:rsid w:val="00FB7EAE"/>
    <w:rPr>
      <w:rFonts w:ascii="Arial MT" w:cs="Arial MT" w:eastAsia="Arial MT" w:hAnsi="Arial MT"/>
      <w:sz w:val="22"/>
      <w:szCs w:val="22"/>
      <w:lang w:eastAsia="en-US"/>
    </w:rPr>
  </w:style>
  <w:style w:type="character" w:styleId="ui-provider" w:customStyle="1">
    <w:name w:val="ui-provider"/>
    <w:basedOn w:val="Carpredefinitoparagrafo"/>
    <w:rsid w:val="00FB7EAE"/>
  </w:style>
  <w:style w:type="paragraph" w:styleId="Testonormale">
    <w:name w:val="Plain Text"/>
    <w:basedOn w:val="Normale"/>
    <w:link w:val="TestonormaleCarattere"/>
    <w:uiPriority w:val="99"/>
    <w:unhideWhenUsed w:val="1"/>
    <w:rsid w:val="00FB7EAE"/>
    <w:pPr>
      <w:widowControl w:val="1"/>
      <w:autoSpaceDE w:val="1"/>
      <w:autoSpaceDN w:val="1"/>
      <w:spacing w:line="360" w:lineRule="auto"/>
    </w:pPr>
    <w:rPr>
      <w:rFonts w:ascii="Courier New" w:cs="Times New Roman" w:eastAsia="Times New Roman" w:hAnsi="Courier New"/>
      <w:sz w:val="20"/>
      <w:szCs w:val="20"/>
      <w:lang w:eastAsia="it-IT"/>
    </w:rPr>
  </w:style>
  <w:style w:type="character" w:styleId="TestonormaleCarattere" w:customStyle="1">
    <w:name w:val="Testo normale Carattere"/>
    <w:link w:val="Testonormale"/>
    <w:uiPriority w:val="99"/>
    <w:rsid w:val="00FB7EAE"/>
    <w:rPr>
      <w:rFonts w:ascii="Courier New" w:eastAsia="Times New Roman" w:hAnsi="Courier New"/>
    </w:rPr>
  </w:style>
  <w:style w:type="character" w:styleId="Enfasigrassetto">
    <w:name w:val="Strong"/>
    <w:uiPriority w:val="22"/>
    <w:qFormat w:val="1"/>
    <w:rsid w:val="00FB7EAE"/>
    <w:rPr>
      <w:b w:val="1"/>
      <w:bCs w:val="1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C875E6"/>
  </w:style>
  <w:style w:type="paragraph" w:styleId="NormaleWeb">
    <w:name w:val="Normal (Web)"/>
    <w:basedOn w:val="Normale"/>
    <w:uiPriority w:val="99"/>
    <w:semiHidden w:val="1"/>
    <w:unhideWhenUsed w:val="1"/>
    <w:rsid w:val="00121CF4"/>
    <w:pPr>
      <w:widowControl w:val="1"/>
      <w:autoSpaceDE w:val="1"/>
      <w:autoSpaceDN w:val="1"/>
      <w:spacing w:before="100" w:beforeAutospacing="1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western" w:customStyle="1">
    <w:name w:val="western"/>
    <w:basedOn w:val="Normale"/>
    <w:rsid w:val="00121CF4"/>
    <w:pPr>
      <w:widowControl w:val="1"/>
      <w:autoSpaceDE w:val="1"/>
      <w:autoSpaceDN w:val="1"/>
      <w:spacing w:before="100" w:beforeAutospacing="1"/>
    </w:pPr>
    <w:rPr>
      <w:rFonts w:ascii="Arial" w:cs="Arial" w:eastAsia="Times New Roman" w:hAnsi="Arial"/>
      <w:lang w:eastAsia="it-IT"/>
    </w:rPr>
  </w:style>
  <w:style w:type="character" w:styleId="CorpotestoCarattere" w:customStyle="1">
    <w:name w:val="Corpo testo Carattere"/>
    <w:link w:val="Corpotesto"/>
    <w:uiPriority w:val="1"/>
    <w:rsid w:val="00EE6332"/>
    <w:rPr>
      <w:rFonts w:ascii="Arial MT" w:cs="Arial MT" w:eastAsia="Arial MT" w:hAnsi="Arial MT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XP5pbjgsLMl0eDzMP89gfvCxjw==">CgMxLjAaHwoBMBIaChgICVIUChJ0YWJsZS42NzhzeWdpdWZ0NXgaHwoBMRIaChgICVIUChJ0YWJsZS5vMW1jdjA4d2RnM2EyDmguYnR0bm40M3BzbHFtOAByITFaaHFadkRGV2dVcWFFcDJuSHdkdmZZcS1fcGJkbnFEbQ==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2024-10-21T19:04:00Z</dcterms:created>
  <dc:creator>Vicepresidenza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2023-03-31T00:00:00Z</vt:filetime>
  </property>
</Properties>
</file>